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300A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、请各位老师进入网站主页后仔细阅读通知内容</w:t>
      </w:r>
    </w:p>
    <w:p w:rsidR="009300A4" w:rsidRDefault="009300A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24366</wp:posOffset>
            </wp:positionH>
            <wp:positionV relativeFrom="paragraph">
              <wp:posOffset>57061</wp:posOffset>
            </wp:positionV>
            <wp:extent cx="5273424" cy="2466754"/>
            <wp:effectExtent l="19050" t="0" r="3426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2466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Default="009300A4" w:rsidP="009300A4"/>
    <w:p w:rsidR="009300A4" w:rsidRDefault="009300A4" w:rsidP="009300A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、仔细阅读竞赛规程、竞赛须知、单位号段等相关文件。</w:t>
      </w:r>
    </w:p>
    <w:p w:rsidR="009300A4" w:rsidRDefault="009300A4" w:rsidP="009300A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24366</wp:posOffset>
            </wp:positionH>
            <wp:positionV relativeFrom="paragraph">
              <wp:posOffset>94275</wp:posOffset>
            </wp:positionV>
            <wp:extent cx="5272789" cy="2254103"/>
            <wp:effectExtent l="19050" t="0" r="4061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2254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Default="009300A4" w:rsidP="009300A4">
      <w:pPr>
        <w:rPr>
          <w:rFonts w:hint="eastAsia"/>
        </w:rPr>
      </w:pPr>
    </w:p>
    <w:p w:rsidR="009300A4" w:rsidRDefault="009300A4" w:rsidP="009300A4"/>
    <w:p w:rsidR="009300A4" w:rsidRDefault="009300A4" w:rsidP="009300A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、登录帐号，已经注册过的单位请查看网站政策法规栏下的各单位帐号名称，按照要求填写修改，各位老师注意，一定要修改联系人和联系方式，确保比赛期间电话保持畅通。</w:t>
      </w:r>
    </w:p>
    <w:p w:rsidR="009300A4" w:rsidRDefault="009300A4" w:rsidP="009300A4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24366</wp:posOffset>
            </wp:positionH>
            <wp:positionV relativeFrom="paragraph">
              <wp:posOffset>78326</wp:posOffset>
            </wp:positionV>
            <wp:extent cx="5265328" cy="2551813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31" cy="255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Default="009300A4" w:rsidP="009300A4"/>
    <w:p w:rsidR="009300A4" w:rsidRDefault="009300A4" w:rsidP="009300A4">
      <w:pPr>
        <w:jc w:val="right"/>
        <w:rPr>
          <w:rFonts w:hint="eastAsia"/>
        </w:rPr>
      </w:pPr>
    </w:p>
    <w:p w:rsidR="009300A4" w:rsidRDefault="009300A4" w:rsidP="009300A4">
      <w:pPr>
        <w:jc w:val="left"/>
        <w:rPr>
          <w:rFonts w:hint="eastAsia"/>
        </w:rPr>
      </w:pPr>
      <w:r>
        <w:rPr>
          <w:rFonts w:hint="eastAsia"/>
        </w:rPr>
        <w:lastRenderedPageBreak/>
        <w:t>4</w:t>
      </w:r>
      <w:r>
        <w:rPr>
          <w:rFonts w:hint="eastAsia"/>
        </w:rPr>
        <w:t>、领队、教练员注册</w:t>
      </w:r>
    </w:p>
    <w:p w:rsidR="009300A4" w:rsidRDefault="009300A4" w:rsidP="009300A4">
      <w:pPr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24366</wp:posOffset>
            </wp:positionH>
            <wp:positionV relativeFrom="paragraph">
              <wp:posOffset>35796</wp:posOffset>
            </wp:positionV>
            <wp:extent cx="5273424" cy="2105247"/>
            <wp:effectExtent l="19050" t="0" r="3426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2105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Pr="009300A4" w:rsidRDefault="009300A4" w:rsidP="009300A4"/>
    <w:p w:rsidR="009300A4" w:rsidRDefault="009300A4" w:rsidP="009300A4"/>
    <w:p w:rsidR="009300A4" w:rsidRDefault="009300A4" w:rsidP="009300A4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运动员注册，运动员注册一定按照要求填写身份证号、学籍号、身份证照片、学籍照片，这些照片一定按照上传的要求填写，否则资格审查未过责任自负。还请大家抓紧时间，不要等到最后几天。报名截止未通过审核一概视为自动放弃。</w:t>
      </w:r>
    </w:p>
    <w:p w:rsidR="00A5626B" w:rsidRDefault="00A5626B" w:rsidP="009300A4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、报名</w:t>
      </w:r>
    </w:p>
    <w:p w:rsidR="00A5626B" w:rsidRDefault="00A5626B" w:rsidP="009300A4">
      <w:pPr>
        <w:rPr>
          <w:rFonts w:hint="eastAsia"/>
        </w:rPr>
      </w:pPr>
      <w:r>
        <w:rPr>
          <w:rFonts w:hint="eastAsia"/>
        </w:rPr>
        <w:t>请各位老师先点报名，然后填写团长、领队、教练员等信息。</w:t>
      </w:r>
    </w:p>
    <w:p w:rsidR="00A5626B" w:rsidRDefault="00A5626B" w:rsidP="009300A4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24366</wp:posOffset>
            </wp:positionH>
            <wp:positionV relativeFrom="paragraph">
              <wp:posOffset>27645</wp:posOffset>
            </wp:positionV>
            <wp:extent cx="5273424" cy="2317897"/>
            <wp:effectExtent l="19050" t="0" r="3426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231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Pr="00A5626B" w:rsidRDefault="00A5626B" w:rsidP="00A5626B"/>
    <w:p w:rsidR="00A5626B" w:rsidRDefault="00A5626B" w:rsidP="00A5626B"/>
    <w:p w:rsidR="00A5626B" w:rsidRDefault="00A5626B" w:rsidP="00A5626B">
      <w:pPr>
        <w:rPr>
          <w:rFonts w:hint="eastAsia"/>
        </w:rPr>
      </w:pPr>
      <w:r>
        <w:rPr>
          <w:rFonts w:hint="eastAsia"/>
        </w:rPr>
        <w:t>报显示已报名后，点击查看详情，添加运动员，（运动员号段有修改，请在网站主页查看自己单位号段，切记男单女双）所有运动员添加完成后，点击提交审核。审核通过后就不允许更换运动员了，请各位老师慎重选择。</w:t>
      </w:r>
    </w:p>
    <w:p w:rsidR="00A5626B" w:rsidRPr="00A5626B" w:rsidRDefault="00A5626B" w:rsidP="00A5626B">
      <w:r>
        <w:rPr>
          <w:rFonts w:hint="eastAsia"/>
        </w:rPr>
        <w:t>如果审核通过，则你们单位的运动员信息将在网站主页公示信息中显示，即报名成功。</w:t>
      </w:r>
    </w:p>
    <w:sectPr w:rsidR="00A5626B" w:rsidRPr="00A56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DD" w:rsidRDefault="006F49DD" w:rsidP="009300A4">
      <w:r>
        <w:separator/>
      </w:r>
    </w:p>
  </w:endnote>
  <w:endnote w:type="continuationSeparator" w:id="1">
    <w:p w:rsidR="006F49DD" w:rsidRDefault="006F49DD" w:rsidP="00930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DD" w:rsidRDefault="006F49DD" w:rsidP="009300A4">
      <w:r>
        <w:separator/>
      </w:r>
    </w:p>
  </w:footnote>
  <w:footnote w:type="continuationSeparator" w:id="1">
    <w:p w:rsidR="006F49DD" w:rsidRDefault="006F49DD" w:rsidP="009300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0A4"/>
    <w:rsid w:val="006F49DD"/>
    <w:rsid w:val="009300A4"/>
    <w:rsid w:val="00A5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0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0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300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300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415</Characters>
  <Application>Microsoft Office Word</Application>
  <DocSecurity>0</DocSecurity>
  <Lines>3</Lines>
  <Paragraphs>1</Paragraphs>
  <ScaleCrop>false</ScaleCrop>
  <Company>Microsoft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FP</cp:lastModifiedBy>
  <cp:revision>2</cp:revision>
  <dcterms:created xsi:type="dcterms:W3CDTF">2019-05-23T05:03:00Z</dcterms:created>
  <dcterms:modified xsi:type="dcterms:W3CDTF">2019-05-23T05:03:00Z</dcterms:modified>
</cp:coreProperties>
</file>